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BB" w:rsidRPr="00E963BB" w:rsidRDefault="00E963BB" w:rsidP="00E963BB">
      <w:pPr>
        <w:shd w:val="clear" w:color="auto" w:fill="FFFFFF"/>
        <w:spacing w:line="40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</w:p>
    <w:p w:rsidR="00E963BB" w:rsidRPr="00E963BB" w:rsidRDefault="00E963BB" w:rsidP="00E963BB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963B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963BB" w:rsidRDefault="00E963BB" w:rsidP="00E963BB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</w:pPr>
      <w:r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>Финансовое обеспечение за 201</w:t>
      </w:r>
      <w:r w:rsidR="00FF2BA7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>6</w:t>
      </w:r>
      <w:r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г.:</w:t>
      </w:r>
      <w:r w:rsidRPr="00E963BB">
        <w:rPr>
          <w:rFonts w:ascii="inherit" w:eastAsia="Times New Roman" w:hAnsi="inherit" w:cs="Arial"/>
          <w:color w:val="333333"/>
          <w:sz w:val="27"/>
          <w:lang w:eastAsia="ru-RU"/>
        </w:rPr>
        <w:t> </w:t>
      </w:r>
      <w:r>
        <w:rPr>
          <w:rFonts w:ascii="inherit" w:eastAsia="Times New Roman" w:hAnsi="inherit" w:cs="Arial"/>
          <w:color w:val="333333"/>
          <w:sz w:val="27"/>
          <w:lang w:eastAsia="ru-RU"/>
        </w:rPr>
        <w:t>6</w:t>
      </w:r>
      <w:r w:rsidR="00FF2BA7">
        <w:rPr>
          <w:rFonts w:ascii="inherit" w:eastAsia="Times New Roman" w:hAnsi="inherit" w:cs="Arial"/>
          <w:color w:val="333333"/>
          <w:sz w:val="27"/>
          <w:lang w:eastAsia="ru-RU"/>
        </w:rPr>
        <w:t>4352928</w:t>
      </w:r>
      <w:r w:rsidRPr="00E963B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руб.</w:t>
      </w:r>
      <w:r w:rsidR="00FF2BA7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>55</w:t>
      </w:r>
      <w:r w:rsidRPr="00E963B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коп.</w:t>
      </w:r>
      <w:r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</w:r>
      <w:r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  <w:t>Распределение средств бюджета учреждения по источникам их получения:</w:t>
      </w:r>
      <w:r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  <w:t>Субсидии на возмещение нормативных затрат на выполнение муниципального задания:</w:t>
      </w:r>
      <w:r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</w:r>
      <w:r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>54</w:t>
      </w:r>
      <w:r w:rsidR="00FF2BA7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>165335</w:t>
      </w:r>
      <w:r w:rsidRPr="00E963B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руб.</w:t>
      </w:r>
      <w:r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>4</w:t>
      </w:r>
      <w:r w:rsidR="00FF2BA7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>6</w:t>
      </w:r>
      <w:r w:rsidRPr="00E963B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коп.</w:t>
      </w:r>
      <w:r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  <w:t>Субсидии на оплату и начисление по оплате труда педагогическим работникам:</w:t>
      </w:r>
      <w:r w:rsidRPr="00E963BB">
        <w:rPr>
          <w:rFonts w:ascii="inherit" w:eastAsia="Times New Roman" w:hAnsi="inherit" w:cs="Arial"/>
          <w:color w:val="333333"/>
          <w:sz w:val="27"/>
          <w:lang w:eastAsia="ru-RU"/>
        </w:rPr>
        <w:t> </w:t>
      </w:r>
      <w:r w:rsidR="00FF2BA7">
        <w:rPr>
          <w:rFonts w:ascii="inherit" w:eastAsia="Times New Roman" w:hAnsi="inherit" w:cs="Arial"/>
          <w:color w:val="333333"/>
          <w:sz w:val="27"/>
          <w:lang w:eastAsia="ru-RU"/>
        </w:rPr>
        <w:t>39972705</w:t>
      </w:r>
      <w:r w:rsidRPr="00E963B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руб.</w:t>
      </w:r>
      <w:r w:rsidR="00FF2BA7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>71</w:t>
      </w:r>
      <w:r w:rsidRPr="00E963B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коп.</w:t>
      </w:r>
      <w:r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  <w:t>Субсидии на иные цели из них:</w:t>
      </w:r>
      <w:r w:rsidRPr="00E963BB">
        <w:rPr>
          <w:rFonts w:ascii="inherit" w:eastAsia="Times New Roman" w:hAnsi="inherit" w:cs="Arial"/>
          <w:color w:val="333333"/>
          <w:sz w:val="27"/>
          <w:lang w:eastAsia="ru-RU"/>
        </w:rPr>
        <w:t> </w:t>
      </w:r>
      <w:r w:rsidR="00FF2BA7">
        <w:rPr>
          <w:rFonts w:ascii="inherit" w:eastAsia="Times New Roman" w:hAnsi="inherit" w:cs="Arial"/>
          <w:color w:val="333333"/>
          <w:sz w:val="27"/>
          <w:lang w:eastAsia="ru-RU"/>
        </w:rPr>
        <w:t>7643299</w:t>
      </w:r>
      <w:r w:rsidRPr="00E963B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руб.</w:t>
      </w:r>
      <w:r w:rsidR="00FF2BA7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>52</w:t>
      </w:r>
      <w:r w:rsidRPr="00E963B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коп.</w:t>
      </w:r>
      <w:r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</w:r>
      <w:r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  <w:t>Целевые субсидии:</w:t>
      </w:r>
      <w:r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  <w:t>Субсидии на учебные расходы:</w:t>
      </w:r>
      <w:r w:rsidRPr="00E963BB">
        <w:rPr>
          <w:rFonts w:ascii="inherit" w:eastAsia="Times New Roman" w:hAnsi="inherit" w:cs="Arial"/>
          <w:color w:val="333333"/>
          <w:sz w:val="27"/>
          <w:lang w:eastAsia="ru-RU"/>
        </w:rPr>
        <w:t> </w:t>
      </w:r>
      <w:r w:rsidR="00FF2BA7">
        <w:rPr>
          <w:rFonts w:ascii="inherit" w:eastAsia="Times New Roman" w:hAnsi="inherit" w:cs="Arial"/>
          <w:color w:val="333333"/>
          <w:sz w:val="27"/>
          <w:lang w:eastAsia="ru-RU"/>
        </w:rPr>
        <w:t>2018300</w:t>
      </w:r>
      <w:r w:rsidRPr="00E963B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руб. 00 коп.</w:t>
      </w:r>
      <w:r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  <w:t>Субсидии на организацию питания:</w:t>
      </w:r>
      <w:r w:rsidRPr="00E963BB">
        <w:rPr>
          <w:rFonts w:ascii="inherit" w:eastAsia="Times New Roman" w:hAnsi="inherit" w:cs="Arial"/>
          <w:color w:val="333333"/>
          <w:sz w:val="27"/>
          <w:lang w:eastAsia="ru-RU"/>
        </w:rPr>
        <w:t> </w:t>
      </w:r>
      <w:r w:rsidR="00FF2BA7">
        <w:rPr>
          <w:rFonts w:ascii="inherit" w:eastAsia="Times New Roman" w:hAnsi="inherit" w:cs="Arial"/>
          <w:color w:val="333333"/>
          <w:sz w:val="27"/>
          <w:lang w:eastAsia="ru-RU"/>
        </w:rPr>
        <w:t>2407809</w:t>
      </w:r>
      <w:r w:rsidRPr="00E963B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> руб. 00 коп.</w:t>
      </w:r>
      <w:r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  <w:t>Субсидии на приобретение проездных билетов для опекаемых детей: </w:t>
      </w:r>
      <w:r w:rsidRPr="00E963BB">
        <w:rPr>
          <w:rFonts w:ascii="inherit" w:eastAsia="Times New Roman" w:hAnsi="inherit" w:cs="Arial"/>
          <w:color w:val="333333"/>
          <w:sz w:val="27"/>
          <w:lang w:eastAsia="ru-RU"/>
        </w:rPr>
        <w:t> </w:t>
      </w:r>
      <w:r w:rsidR="00FF2BA7">
        <w:rPr>
          <w:rFonts w:ascii="inherit" w:eastAsia="Times New Roman" w:hAnsi="inherit" w:cs="Arial"/>
          <w:color w:val="333333"/>
          <w:sz w:val="27"/>
          <w:lang w:eastAsia="ru-RU"/>
        </w:rPr>
        <w:t>57600</w:t>
      </w:r>
      <w:r w:rsidRPr="00E963B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руб. </w:t>
      </w:r>
      <w:r w:rsidR="00577120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00 </w:t>
      </w:r>
      <w:r w:rsidRPr="00E963B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>коп.</w:t>
      </w:r>
      <w:r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  <w:t>Субсидии на оздоровление:</w:t>
      </w:r>
      <w:r w:rsidRPr="00E963BB">
        <w:rPr>
          <w:rFonts w:ascii="inherit" w:eastAsia="Times New Roman" w:hAnsi="inherit" w:cs="Arial"/>
          <w:color w:val="333333"/>
          <w:sz w:val="27"/>
          <w:lang w:eastAsia="ru-RU"/>
        </w:rPr>
        <w:t> </w:t>
      </w:r>
      <w:r w:rsidR="00FF2BA7">
        <w:rPr>
          <w:rFonts w:ascii="inherit" w:eastAsia="Times New Roman" w:hAnsi="inherit" w:cs="Arial"/>
          <w:color w:val="333333"/>
          <w:sz w:val="27"/>
          <w:lang w:eastAsia="ru-RU"/>
        </w:rPr>
        <w:t>674762</w:t>
      </w:r>
      <w:r w:rsidRPr="00E963B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руб. </w:t>
      </w:r>
      <w:r w:rsidR="00FF2BA7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>62</w:t>
      </w:r>
      <w:r w:rsidRPr="00E963B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коп.</w:t>
      </w:r>
      <w:r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  <w:t>Субсидии на укрепление материально-технической базы муниципальных образовательных организаций</w:t>
      </w:r>
      <w:proofErr w:type="gramStart"/>
      <w:r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:</w:t>
      </w:r>
      <w:proofErr w:type="gramEnd"/>
      <w:r w:rsidRPr="00E963BB">
        <w:rPr>
          <w:rFonts w:ascii="inherit" w:eastAsia="Times New Roman" w:hAnsi="inherit" w:cs="Arial"/>
          <w:color w:val="333333"/>
          <w:sz w:val="27"/>
          <w:lang w:eastAsia="ru-RU"/>
        </w:rPr>
        <w:t> </w:t>
      </w:r>
      <w:r w:rsidR="00FF2BA7">
        <w:rPr>
          <w:rFonts w:ascii="inherit" w:eastAsia="Times New Roman" w:hAnsi="inherit" w:cs="Arial"/>
          <w:color w:val="333333"/>
          <w:sz w:val="27"/>
          <w:lang w:eastAsia="ru-RU"/>
        </w:rPr>
        <w:t>2</w:t>
      </w:r>
      <w:r w:rsidR="00577120">
        <w:rPr>
          <w:rFonts w:ascii="inherit" w:eastAsia="Times New Roman" w:hAnsi="inherit" w:cs="Arial"/>
          <w:color w:val="333333"/>
          <w:sz w:val="27"/>
          <w:lang w:eastAsia="ru-RU"/>
        </w:rPr>
        <w:t>15000</w:t>
      </w:r>
      <w:r w:rsidRPr="00E963B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руб. 00 коп.</w:t>
      </w:r>
      <w:r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</w:r>
      <w:r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  <w:t>Приносящая доход деятельность:</w:t>
      </w:r>
      <w:r w:rsidRPr="00E963BB">
        <w:rPr>
          <w:rFonts w:ascii="inherit" w:eastAsia="Times New Roman" w:hAnsi="inherit" w:cs="Arial"/>
          <w:color w:val="333333"/>
          <w:sz w:val="27"/>
          <w:lang w:eastAsia="ru-RU"/>
        </w:rPr>
        <w:t> </w:t>
      </w:r>
      <w:r w:rsidR="00577120">
        <w:rPr>
          <w:rFonts w:ascii="inherit" w:eastAsia="Times New Roman" w:hAnsi="inherit" w:cs="Arial"/>
          <w:color w:val="333333"/>
          <w:sz w:val="27"/>
          <w:lang w:eastAsia="ru-RU"/>
        </w:rPr>
        <w:t>2</w:t>
      </w:r>
      <w:r w:rsidR="00FF2BA7">
        <w:rPr>
          <w:rFonts w:ascii="inherit" w:eastAsia="Times New Roman" w:hAnsi="inherit" w:cs="Arial"/>
          <w:color w:val="333333"/>
          <w:sz w:val="27"/>
          <w:lang w:eastAsia="ru-RU"/>
        </w:rPr>
        <w:t>544293</w:t>
      </w:r>
      <w:r w:rsidRPr="00E963B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руб.</w:t>
      </w:r>
      <w:r w:rsidR="00FF2BA7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>57</w:t>
      </w:r>
      <w:r w:rsidRPr="00E963B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коп.</w:t>
      </w:r>
    </w:p>
    <w:p w:rsidR="00577120" w:rsidRPr="00E963BB" w:rsidRDefault="00577120" w:rsidP="00E963BB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>Доходы от оказания</w:t>
      </w:r>
      <w:r w:rsidR="00CF487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платных образовательных услуг</w:t>
      </w:r>
      <w:r w:rsidRPr="00577120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: </w:t>
      </w:r>
      <w:r w:rsidR="00FF2BA7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>1487936</w:t>
      </w:r>
      <w:r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руб. </w:t>
      </w:r>
      <w:r w:rsidR="00FF2BA7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>40</w:t>
      </w:r>
      <w:r w:rsidR="00CF487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коп.</w:t>
      </w:r>
    </w:p>
    <w:p w:rsidR="00CF487B" w:rsidRDefault="00FF2BA7" w:rsidP="00CF487B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</w:pPr>
      <w:r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>Оказание услуг общественного питания</w:t>
      </w:r>
      <w:r w:rsidR="00E963BB"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>:</w:t>
      </w:r>
      <w:r w:rsidR="00E963BB" w:rsidRPr="00E963BB">
        <w:rPr>
          <w:rFonts w:ascii="inherit" w:eastAsia="Times New Roman" w:hAnsi="inherit" w:cs="Arial"/>
          <w:color w:val="333333"/>
          <w:sz w:val="27"/>
          <w:lang w:eastAsia="ru-RU"/>
        </w:rPr>
        <w:t> </w:t>
      </w:r>
      <w:r>
        <w:rPr>
          <w:rFonts w:ascii="inherit" w:eastAsia="Times New Roman" w:hAnsi="inherit" w:cs="Arial"/>
          <w:color w:val="333333"/>
          <w:sz w:val="27"/>
          <w:lang w:eastAsia="ru-RU"/>
        </w:rPr>
        <w:t>1054115</w:t>
      </w:r>
      <w:r w:rsidR="00E963BB" w:rsidRPr="00E963B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руб. </w:t>
      </w:r>
      <w:r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>06</w:t>
      </w:r>
      <w:r w:rsidR="00E963BB" w:rsidRPr="00E963B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ко</w:t>
      </w:r>
      <w:r w:rsidR="00CF487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>п.</w:t>
      </w:r>
    </w:p>
    <w:p w:rsidR="00CF487B" w:rsidRPr="00CF487B" w:rsidRDefault="00CF487B" w:rsidP="00CF487B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F487B">
        <w:rPr>
          <w:rFonts w:ascii="inherit" w:eastAsia="Times New Roman" w:hAnsi="inherit" w:cs="Arial"/>
          <w:bCs/>
          <w:iCs/>
          <w:color w:val="333333"/>
          <w:sz w:val="27"/>
          <w:lang w:eastAsia="ru-RU"/>
        </w:rPr>
        <w:t>Доходы от выбытий материальных запасов:</w:t>
      </w:r>
      <w:r w:rsidR="00FF2BA7">
        <w:rPr>
          <w:rFonts w:ascii="inherit" w:eastAsia="Times New Roman" w:hAnsi="inherit" w:cs="Arial"/>
          <w:bCs/>
          <w:iCs/>
          <w:color w:val="333333"/>
          <w:sz w:val="27"/>
          <w:lang w:eastAsia="ru-RU"/>
        </w:rPr>
        <w:t>2242</w:t>
      </w:r>
      <w:r w:rsidRPr="00CF487B">
        <w:rPr>
          <w:rFonts w:ascii="inherit" w:eastAsia="Times New Roman" w:hAnsi="inherit" w:cs="Arial"/>
          <w:bCs/>
          <w:iCs/>
          <w:color w:val="333333"/>
          <w:sz w:val="27"/>
          <w:lang w:eastAsia="ru-RU"/>
        </w:rPr>
        <w:t>руб.</w:t>
      </w:r>
      <w:r w:rsidR="00FF2BA7">
        <w:rPr>
          <w:rFonts w:ascii="inherit" w:eastAsia="Times New Roman" w:hAnsi="inherit" w:cs="Arial"/>
          <w:bCs/>
          <w:iCs/>
          <w:color w:val="333333"/>
          <w:sz w:val="27"/>
          <w:lang w:eastAsia="ru-RU"/>
        </w:rPr>
        <w:t>11</w:t>
      </w:r>
      <w:r w:rsidRPr="00CF487B">
        <w:rPr>
          <w:rFonts w:ascii="inherit" w:eastAsia="Times New Roman" w:hAnsi="inherit" w:cs="Arial"/>
          <w:bCs/>
          <w:iCs/>
          <w:color w:val="333333"/>
          <w:sz w:val="27"/>
          <w:lang w:eastAsia="ru-RU"/>
        </w:rPr>
        <w:t xml:space="preserve"> коп</w:t>
      </w:r>
      <w:r w:rsidR="00E963BB"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</w:r>
    </w:p>
    <w:p w:rsidR="00CF487B" w:rsidRDefault="00E963BB" w:rsidP="00E963BB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</w:pPr>
      <w:r w:rsidRPr="00E963B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>Информация о расходовании средств</w:t>
      </w:r>
    </w:p>
    <w:p w:rsidR="00E963BB" w:rsidRPr="00CF487B" w:rsidRDefault="00E963BB" w:rsidP="00CF487B">
      <w:pPr>
        <w:pStyle w:val="a9"/>
        <w:numPr>
          <w:ilvl w:val="0"/>
          <w:numId w:val="1"/>
        </w:num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F487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>по приносящей доход деятельности</w:t>
      </w:r>
      <w:r w:rsidRPr="00CF487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  <w:t>Израсходовано средств от приносящей доход деятельности (ПДД) за 201</w:t>
      </w:r>
      <w:r w:rsidR="00FF2BA7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>6</w:t>
      </w:r>
      <w:r w:rsidRPr="00CF487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год:</w:t>
      </w:r>
      <w:r w:rsidRPr="00CF487B">
        <w:rPr>
          <w:rFonts w:ascii="inherit" w:eastAsia="Times New Roman" w:hAnsi="inherit" w:cs="Arial"/>
          <w:color w:val="333333"/>
          <w:sz w:val="27"/>
          <w:lang w:eastAsia="ru-RU"/>
        </w:rPr>
        <w:t> </w:t>
      </w:r>
      <w:r w:rsidR="00FF2BA7">
        <w:rPr>
          <w:rFonts w:ascii="inherit" w:eastAsia="Times New Roman" w:hAnsi="inherit" w:cs="Arial"/>
          <w:color w:val="333333"/>
          <w:sz w:val="27"/>
          <w:lang w:eastAsia="ru-RU"/>
        </w:rPr>
        <w:t>2545733</w:t>
      </w:r>
      <w:r w:rsidRPr="00CF487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> руб.</w:t>
      </w:r>
      <w:r w:rsidR="00FF2BA7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>57</w:t>
      </w:r>
      <w:r w:rsidRPr="00CF487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коп</w:t>
      </w:r>
      <w:proofErr w:type="gramStart"/>
      <w:r w:rsidRPr="00CF487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>.</w:t>
      </w:r>
      <w:proofErr w:type="gramEnd"/>
      <w:r w:rsidRPr="00CF487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</w:r>
      <w:proofErr w:type="gramStart"/>
      <w:r w:rsidRPr="00CF487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>и</w:t>
      </w:r>
      <w:proofErr w:type="gramEnd"/>
      <w:r w:rsidRPr="00CF487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t>з них:</w:t>
      </w:r>
      <w:r w:rsidRPr="00CF487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  <w:t xml:space="preserve">Материалы: </w:t>
      </w:r>
      <w:r w:rsidRPr="00CF487B">
        <w:rPr>
          <w:rFonts w:ascii="inherit" w:eastAsia="Times New Roman" w:hAnsi="inherit" w:cs="Arial"/>
          <w:color w:val="333333"/>
          <w:sz w:val="27"/>
          <w:lang w:eastAsia="ru-RU"/>
        </w:rPr>
        <w:t> </w:t>
      </w:r>
      <w:r w:rsidR="00FF2BA7">
        <w:rPr>
          <w:rFonts w:ascii="inherit" w:eastAsia="Times New Roman" w:hAnsi="inherit" w:cs="Arial"/>
          <w:color w:val="333333"/>
          <w:sz w:val="27"/>
          <w:lang w:eastAsia="ru-RU"/>
        </w:rPr>
        <w:t>1290165</w:t>
      </w:r>
      <w:r w:rsidRPr="00CF487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руб.</w:t>
      </w:r>
      <w:r w:rsidR="00FF2BA7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>23</w:t>
      </w:r>
      <w:r w:rsidRPr="00CF487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коп.</w:t>
      </w:r>
      <w:r w:rsidRPr="00CF487B">
        <w:rPr>
          <w:rFonts w:ascii="inherit" w:eastAsia="Times New Roman" w:hAnsi="inherit" w:cs="Arial"/>
          <w:color w:val="333333"/>
          <w:sz w:val="27"/>
          <w:szCs w:val="27"/>
          <w:bdr w:val="none" w:sz="0" w:space="0" w:color="auto" w:frame="1"/>
          <w:lang w:eastAsia="ru-RU"/>
        </w:rPr>
        <w:br/>
        <w:t>Прочие работы, услуги:</w:t>
      </w:r>
      <w:r w:rsidRPr="00CF487B">
        <w:rPr>
          <w:rFonts w:ascii="inherit" w:eastAsia="Times New Roman" w:hAnsi="inherit" w:cs="Arial"/>
          <w:color w:val="333333"/>
          <w:sz w:val="27"/>
          <w:lang w:eastAsia="ru-RU"/>
        </w:rPr>
        <w:t> </w:t>
      </w:r>
      <w:r w:rsidR="00FF2BA7">
        <w:rPr>
          <w:rFonts w:ascii="inherit" w:eastAsia="Times New Roman" w:hAnsi="inherit" w:cs="Arial"/>
          <w:color w:val="333333"/>
          <w:sz w:val="27"/>
          <w:lang w:eastAsia="ru-RU"/>
        </w:rPr>
        <w:t>131263</w:t>
      </w:r>
      <w:r w:rsidRPr="00CF487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руб. </w:t>
      </w:r>
      <w:r w:rsidR="00CF487B" w:rsidRPr="00CF487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>4</w:t>
      </w:r>
      <w:r w:rsidR="00FF2BA7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>6</w:t>
      </w:r>
      <w:r w:rsidRPr="00CF487B">
        <w:rPr>
          <w:rFonts w:ascii="inherit" w:eastAsia="Times New Roman" w:hAnsi="inherit" w:cs="Arial"/>
          <w:b/>
          <w:bCs/>
          <w:i/>
          <w:iCs/>
          <w:color w:val="333333"/>
          <w:sz w:val="27"/>
          <w:lang w:eastAsia="ru-RU"/>
        </w:rPr>
        <w:t xml:space="preserve"> коп.</w:t>
      </w:r>
    </w:p>
    <w:p w:rsidR="00712A36" w:rsidRDefault="00712A36" w:rsidP="00E963BB"/>
    <w:sectPr w:rsidR="00712A36" w:rsidSect="0071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5EE3"/>
    <w:multiLevelType w:val="hybridMultilevel"/>
    <w:tmpl w:val="DED65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3BB"/>
    <w:rsid w:val="000942A5"/>
    <w:rsid w:val="00277000"/>
    <w:rsid w:val="002A3046"/>
    <w:rsid w:val="00577120"/>
    <w:rsid w:val="00712A36"/>
    <w:rsid w:val="00CF487B"/>
    <w:rsid w:val="00E963BB"/>
    <w:rsid w:val="00FF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B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63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63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63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63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963BB"/>
  </w:style>
  <w:style w:type="paragraph" w:styleId="a4">
    <w:name w:val="Normal (Web)"/>
    <w:basedOn w:val="a"/>
    <w:uiPriority w:val="99"/>
    <w:semiHidden/>
    <w:unhideWhenUsed/>
    <w:rsid w:val="00E9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963BB"/>
    <w:rPr>
      <w:i/>
      <w:iCs/>
    </w:rPr>
  </w:style>
  <w:style w:type="character" w:styleId="a6">
    <w:name w:val="Strong"/>
    <w:basedOn w:val="a0"/>
    <w:uiPriority w:val="22"/>
    <w:qFormat/>
    <w:rsid w:val="00E963B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9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3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F4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047">
          <w:marLeft w:val="0"/>
          <w:marRight w:val="285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  <w:divsChild>
            <w:div w:id="1564410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872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1782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2018-05-03T07:33:00Z</dcterms:created>
  <dcterms:modified xsi:type="dcterms:W3CDTF">2018-05-03T07:33:00Z</dcterms:modified>
</cp:coreProperties>
</file>